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7777777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>NOTICE OF 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Iowa  50602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REGULAR MEETING OF THE ALLISON CITY COUNCIL</w:t>
      </w:r>
    </w:p>
    <w:p w14:paraId="34C8B0B2" w14:textId="7F29B92F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Pr="000B44F8">
        <w:rPr>
          <w:sz w:val="22"/>
          <w:szCs w:val="22"/>
        </w:rPr>
        <w:t xml:space="preserve">Monday:  </w:t>
      </w:r>
      <w:r w:rsidR="00B650F3">
        <w:rPr>
          <w:sz w:val="22"/>
          <w:szCs w:val="22"/>
        </w:rPr>
        <w:t>October 9</w:t>
      </w:r>
      <w:r w:rsidR="00B014DA">
        <w:rPr>
          <w:sz w:val="22"/>
          <w:szCs w:val="22"/>
        </w:rPr>
        <w:t>th</w:t>
      </w:r>
      <w:r w:rsidRPr="000B44F8">
        <w:rPr>
          <w:sz w:val="22"/>
          <w:szCs w:val="22"/>
        </w:rPr>
        <w:t>,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36EF212F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0ED8D375" w14:textId="1B54E3FC" w:rsidR="005802B3" w:rsidRDefault="005802B3" w:rsidP="005802B3">
      <w:r w:rsidRPr="00F32C8A">
        <w:rPr>
          <w:b/>
        </w:rPr>
        <w:tab/>
      </w:r>
      <w:r w:rsidRPr="00F32C8A">
        <w:t xml:space="preserve">Approve Minutes from the Meeting on </w:t>
      </w:r>
      <w:r w:rsidR="00174197" w:rsidRPr="00F32C8A">
        <w:t>0</w:t>
      </w:r>
      <w:r w:rsidR="0088446D">
        <w:t>9/</w:t>
      </w:r>
      <w:r w:rsidR="00B650F3">
        <w:t>25</w:t>
      </w:r>
      <w:r w:rsidR="00174197" w:rsidRPr="00F32C8A">
        <w:t>/2023.</w:t>
      </w:r>
    </w:p>
    <w:p w14:paraId="5AAD35C8" w14:textId="7D03CAD3" w:rsidR="0088446D" w:rsidRPr="00F32C8A" w:rsidRDefault="00B650F3" w:rsidP="00B650F3">
      <w:pPr>
        <w:ind w:firstLine="720"/>
      </w:pPr>
      <w:r>
        <w:t>Approve Treasurers Report</w:t>
      </w:r>
      <w:r w:rsidR="0088446D">
        <w:t>.</w:t>
      </w:r>
    </w:p>
    <w:p w14:paraId="78276F4E" w14:textId="7DBEC96D" w:rsidR="0038553F" w:rsidRDefault="005802B3" w:rsidP="005802B3">
      <w:r w:rsidRPr="00F32C8A">
        <w:rPr>
          <w:b/>
        </w:rPr>
        <w:t>New Business</w:t>
      </w:r>
      <w:r w:rsidRPr="00F32C8A">
        <w:tab/>
      </w:r>
    </w:p>
    <w:p w14:paraId="2C6C5F32" w14:textId="2C2BABF9" w:rsidR="002E69F9" w:rsidRDefault="002E69F9" w:rsidP="005802B3">
      <w:r>
        <w:tab/>
        <w:t>Discussion with Jason Johnson</w:t>
      </w:r>
      <w:r w:rsidR="005475DB">
        <w:t>.</w:t>
      </w:r>
    </w:p>
    <w:p w14:paraId="7CEC7D19" w14:textId="0E1BA5B7" w:rsidR="00A0263C" w:rsidRDefault="00A0263C" w:rsidP="005802B3">
      <w:r>
        <w:tab/>
        <w:t>Discuss electrical issue at campground.</w:t>
      </w:r>
    </w:p>
    <w:p w14:paraId="13D166BC" w14:textId="39F6269A" w:rsidR="00F8501A" w:rsidRDefault="00A0263C" w:rsidP="005802B3">
      <w:r>
        <w:tab/>
        <w:t>Discuss resident request for 4 way stop at corner of 8</w:t>
      </w:r>
      <w:r w:rsidRPr="00A0263C">
        <w:rPr>
          <w:vertAlign w:val="superscript"/>
        </w:rPr>
        <w:t>th</w:t>
      </w:r>
      <w:r>
        <w:t xml:space="preserve"> and </w:t>
      </w:r>
      <w:r w:rsidR="00F8501A">
        <w:t xml:space="preserve">elm. </w:t>
      </w:r>
    </w:p>
    <w:p w14:paraId="084A30DE" w14:textId="70F542CD" w:rsidR="00A0263C" w:rsidRDefault="00A0263C" w:rsidP="005802B3">
      <w:r>
        <w:tab/>
        <w:t>Approve the Mayor signing change Order No. 2.  for the 2023 Street Resurfacing</w:t>
      </w:r>
    </w:p>
    <w:p w14:paraId="1F4EADA7" w14:textId="77777777" w:rsidR="00B650F3" w:rsidRDefault="003A5B51" w:rsidP="00B650F3">
      <w:r>
        <w:tab/>
      </w:r>
      <w:r w:rsidR="00B650F3">
        <w:t xml:space="preserve">Approve Reolution #23-10.01 – Resolution to Approve paying the 1st Estimate from Boomerang </w:t>
      </w:r>
    </w:p>
    <w:p w14:paraId="41B9845A" w14:textId="00D8FC2B" w:rsidR="00A04B8E" w:rsidRDefault="00B650F3" w:rsidP="00B650F3">
      <w:pPr>
        <w:ind w:left="720" w:firstLine="720"/>
      </w:pPr>
      <w:r>
        <w:t>in the amount of $49,875.00</w:t>
      </w:r>
    </w:p>
    <w:p w14:paraId="49C4F8C7" w14:textId="05175507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1B24E9DE" w14:textId="2868A3B5" w:rsidR="00A244F2" w:rsidRPr="00F32C8A" w:rsidRDefault="00776D0D" w:rsidP="00B650F3">
      <w:r>
        <w:rPr>
          <w:b/>
        </w:rPr>
        <w:tab/>
      </w:r>
    </w:p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114573"/>
    <w:rsid w:val="00125344"/>
    <w:rsid w:val="00142B1D"/>
    <w:rsid w:val="00174197"/>
    <w:rsid w:val="00194775"/>
    <w:rsid w:val="001D0A78"/>
    <w:rsid w:val="001D4AE3"/>
    <w:rsid w:val="001E3B4C"/>
    <w:rsid w:val="002179FF"/>
    <w:rsid w:val="0022244B"/>
    <w:rsid w:val="00233BE5"/>
    <w:rsid w:val="00262581"/>
    <w:rsid w:val="00264237"/>
    <w:rsid w:val="0026451F"/>
    <w:rsid w:val="0029530C"/>
    <w:rsid w:val="002A3BA3"/>
    <w:rsid w:val="002B06EB"/>
    <w:rsid w:val="002C567D"/>
    <w:rsid w:val="002E69F9"/>
    <w:rsid w:val="00320643"/>
    <w:rsid w:val="003465F2"/>
    <w:rsid w:val="0038553F"/>
    <w:rsid w:val="00387B6A"/>
    <w:rsid w:val="003A393F"/>
    <w:rsid w:val="003A5B51"/>
    <w:rsid w:val="003A7D5D"/>
    <w:rsid w:val="003F0BE4"/>
    <w:rsid w:val="00405725"/>
    <w:rsid w:val="00444DE9"/>
    <w:rsid w:val="0047354E"/>
    <w:rsid w:val="0047563D"/>
    <w:rsid w:val="004D5DC6"/>
    <w:rsid w:val="004E1D83"/>
    <w:rsid w:val="004F586E"/>
    <w:rsid w:val="0050562C"/>
    <w:rsid w:val="0051695E"/>
    <w:rsid w:val="005475DB"/>
    <w:rsid w:val="00561EDB"/>
    <w:rsid w:val="005802B3"/>
    <w:rsid w:val="005E25C7"/>
    <w:rsid w:val="00613273"/>
    <w:rsid w:val="00651A39"/>
    <w:rsid w:val="00673559"/>
    <w:rsid w:val="006B0377"/>
    <w:rsid w:val="006C09C2"/>
    <w:rsid w:val="00745AC8"/>
    <w:rsid w:val="0075175B"/>
    <w:rsid w:val="00760C67"/>
    <w:rsid w:val="00776D0D"/>
    <w:rsid w:val="00777E2E"/>
    <w:rsid w:val="007F5BDD"/>
    <w:rsid w:val="008800AD"/>
    <w:rsid w:val="0088446D"/>
    <w:rsid w:val="00886964"/>
    <w:rsid w:val="008B48D3"/>
    <w:rsid w:val="008E3002"/>
    <w:rsid w:val="008E4300"/>
    <w:rsid w:val="00972995"/>
    <w:rsid w:val="00987BB7"/>
    <w:rsid w:val="00994D39"/>
    <w:rsid w:val="009C287C"/>
    <w:rsid w:val="00A0263C"/>
    <w:rsid w:val="00A04B8E"/>
    <w:rsid w:val="00A063C1"/>
    <w:rsid w:val="00A17B9E"/>
    <w:rsid w:val="00A244F2"/>
    <w:rsid w:val="00A33883"/>
    <w:rsid w:val="00A525BD"/>
    <w:rsid w:val="00A62BCF"/>
    <w:rsid w:val="00A63303"/>
    <w:rsid w:val="00A90BE6"/>
    <w:rsid w:val="00AD6B32"/>
    <w:rsid w:val="00AE640B"/>
    <w:rsid w:val="00B014DA"/>
    <w:rsid w:val="00B43172"/>
    <w:rsid w:val="00B650F3"/>
    <w:rsid w:val="00B67E04"/>
    <w:rsid w:val="00BE1C6A"/>
    <w:rsid w:val="00BF644D"/>
    <w:rsid w:val="00CC7019"/>
    <w:rsid w:val="00CE1DB0"/>
    <w:rsid w:val="00CF76A2"/>
    <w:rsid w:val="00D90324"/>
    <w:rsid w:val="00E25446"/>
    <w:rsid w:val="00E73499"/>
    <w:rsid w:val="00EF6611"/>
    <w:rsid w:val="00F32C8A"/>
    <w:rsid w:val="00F477E2"/>
    <w:rsid w:val="00F62839"/>
    <w:rsid w:val="00F76B3D"/>
    <w:rsid w:val="00F8501A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11</cp:revision>
  <cp:lastPrinted>2023-06-12T20:49:00Z</cp:lastPrinted>
  <dcterms:created xsi:type="dcterms:W3CDTF">2023-10-03T14:35:00Z</dcterms:created>
  <dcterms:modified xsi:type="dcterms:W3CDTF">2023-10-09T13:33:00Z</dcterms:modified>
</cp:coreProperties>
</file>